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ACE" w:rsidRDefault="00A77ACE" w:rsidP="00317E36">
      <w:pPr>
        <w:keepNext/>
        <w:spacing w:before="120" w:line="288" w:lineRule="auto"/>
        <w:jc w:val="center"/>
        <w:outlineLvl w:val="0"/>
        <w:rPr>
          <w:rFonts w:eastAsia="Times New Roman" w:cs="Times New Roman"/>
          <w:b/>
          <w:sz w:val="22"/>
          <w:lang w:eastAsia="tr-TR"/>
        </w:rPr>
      </w:pPr>
    </w:p>
    <w:p w:rsidR="00317E36" w:rsidRDefault="002D7957" w:rsidP="00317E36">
      <w:pPr>
        <w:keepNext/>
        <w:spacing w:before="120" w:line="288" w:lineRule="auto"/>
        <w:jc w:val="center"/>
        <w:outlineLvl w:val="0"/>
        <w:rPr>
          <w:rFonts w:eastAsia="Times New Roman" w:cs="Times New Roman"/>
          <w:b/>
          <w:sz w:val="22"/>
          <w:lang w:eastAsia="tr-TR"/>
        </w:rPr>
      </w:pPr>
      <w:bookmarkStart w:id="0" w:name="_GoBack"/>
      <w:bookmarkEnd w:id="0"/>
      <w:r w:rsidRPr="00797557">
        <w:rPr>
          <w:rFonts w:eastAsia="Times New Roman" w:cs="Times New Roman"/>
          <w:b/>
          <w:sz w:val="22"/>
          <w:lang w:eastAsia="tr-TR"/>
        </w:rPr>
        <w:t>1</w:t>
      </w:r>
      <w:r w:rsidRPr="00797557">
        <w:rPr>
          <w:rFonts w:eastAsia="Times New Roman" w:cs="Times New Roman"/>
          <w:sz w:val="22"/>
          <w:lang w:eastAsia="tr-TR"/>
        </w:rPr>
        <w:t>/</w:t>
      </w:r>
      <w:r w:rsidRPr="00797557">
        <w:rPr>
          <w:rFonts w:eastAsia="Times New Roman" w:cs="Times New Roman"/>
          <w:b/>
          <w:sz w:val="22"/>
          <w:lang w:eastAsia="tr-TR"/>
        </w:rPr>
        <w:t xml:space="preserve">5000 ÖLÇEKLİ İNEGÖL REVİZYON + İLAVE NAZIM İMAR PLANI </w:t>
      </w:r>
    </w:p>
    <w:p w:rsidR="002D7957" w:rsidRDefault="00317E36" w:rsidP="00317E36">
      <w:pPr>
        <w:keepNext/>
        <w:spacing w:before="120" w:line="288" w:lineRule="auto"/>
        <w:jc w:val="center"/>
        <w:outlineLvl w:val="0"/>
        <w:rPr>
          <w:rFonts w:eastAsia="Times New Roman" w:cs="Times New Roman"/>
          <w:b/>
          <w:sz w:val="22"/>
          <w:lang w:eastAsia="tr-TR"/>
        </w:rPr>
      </w:pPr>
      <w:r w:rsidRPr="00317E36">
        <w:rPr>
          <w:rFonts w:eastAsia="Times New Roman" w:cs="Times New Roman"/>
          <w:b/>
          <w:sz w:val="22"/>
          <w:lang w:eastAsia="tr-TR"/>
        </w:rPr>
        <w:t>PLAN HÜKÜMLERİ</w:t>
      </w:r>
      <w:r w:rsidR="002D7957" w:rsidRPr="00317E36">
        <w:rPr>
          <w:rFonts w:eastAsia="Times New Roman" w:cs="Times New Roman"/>
          <w:b/>
          <w:sz w:val="22"/>
          <w:lang w:eastAsia="tr-TR"/>
        </w:rPr>
        <w:t xml:space="preserve"> DEĞİŞİKLİĞİ</w:t>
      </w:r>
      <w:r w:rsidRPr="00317E36">
        <w:rPr>
          <w:rFonts w:eastAsia="Times New Roman" w:cs="Times New Roman"/>
          <w:b/>
          <w:sz w:val="22"/>
          <w:lang w:eastAsia="tr-TR"/>
        </w:rPr>
        <w:t xml:space="preserve"> </w:t>
      </w:r>
      <w:r>
        <w:rPr>
          <w:rFonts w:eastAsia="Times New Roman" w:cs="Times New Roman"/>
          <w:b/>
          <w:sz w:val="22"/>
          <w:lang w:eastAsia="tr-TR"/>
        </w:rPr>
        <w:t xml:space="preserve"> </w:t>
      </w:r>
    </w:p>
    <w:p w:rsidR="002D7957" w:rsidRPr="00563BFD" w:rsidRDefault="002D7957" w:rsidP="002D7957">
      <w:pPr>
        <w:jc w:val="center"/>
        <w:rPr>
          <w:rFonts w:eastAsia="Times New Roman" w:cs="Times New Roman"/>
          <w:b/>
          <w:sz w:val="18"/>
          <w:szCs w:val="18"/>
          <w:lang w:eastAsia="tr-TR"/>
        </w:rPr>
      </w:pPr>
    </w:p>
    <w:p w:rsidR="002D7957" w:rsidRPr="00563BFD" w:rsidRDefault="002D7957" w:rsidP="002D7957">
      <w:pPr>
        <w:jc w:val="both"/>
        <w:rPr>
          <w:rFonts w:eastAsia="Times New Roman" w:cs="Times New Roman"/>
          <w:sz w:val="18"/>
          <w:szCs w:val="18"/>
          <w:lang w:eastAsia="tr-TR"/>
        </w:rPr>
      </w:pPr>
    </w:p>
    <w:p w:rsidR="002D7957" w:rsidRPr="00563BFD" w:rsidRDefault="002D7957" w:rsidP="00563BFD">
      <w:pPr>
        <w:rPr>
          <w:rFonts w:eastAsia="Times New Roman" w:cs="Times New Roman"/>
          <w:b/>
          <w:sz w:val="18"/>
          <w:szCs w:val="18"/>
          <w:lang w:eastAsia="tr-TR"/>
        </w:rPr>
      </w:pPr>
      <w:r w:rsidRPr="00563BFD">
        <w:rPr>
          <w:rFonts w:eastAsia="Times New Roman" w:cs="Times New Roman"/>
          <w:b/>
          <w:sz w:val="18"/>
          <w:szCs w:val="18"/>
          <w:lang w:eastAsia="tr-TR"/>
        </w:rPr>
        <w:t>6.     TARIM VE ORMAN ALANLARI</w:t>
      </w:r>
    </w:p>
    <w:p w:rsidR="002D7957" w:rsidRPr="00563BFD" w:rsidRDefault="002D7957" w:rsidP="00563BFD">
      <w:pPr>
        <w:rPr>
          <w:rFonts w:eastAsia="Times New Roman" w:cs="Times New Roman"/>
          <w:b/>
          <w:sz w:val="18"/>
          <w:szCs w:val="18"/>
          <w:lang w:eastAsia="tr-TR"/>
        </w:rPr>
      </w:pPr>
    </w:p>
    <w:p w:rsidR="002D7957" w:rsidRPr="00563BFD" w:rsidRDefault="002D7957" w:rsidP="00563BFD">
      <w:pPr>
        <w:rPr>
          <w:rFonts w:eastAsia="Times New Roman" w:cs="Times New Roman"/>
          <w:b/>
          <w:sz w:val="18"/>
          <w:szCs w:val="18"/>
          <w:lang w:eastAsia="tr-TR"/>
        </w:rPr>
      </w:pPr>
      <w:r w:rsidRPr="00563BFD">
        <w:rPr>
          <w:rFonts w:eastAsia="Times New Roman" w:cs="Times New Roman"/>
          <w:b/>
          <w:sz w:val="18"/>
          <w:szCs w:val="18"/>
          <w:lang w:eastAsia="tr-TR"/>
        </w:rPr>
        <w:t>6.1.OVA ALANINDA:</w:t>
      </w:r>
      <w:r w:rsidR="007A66D3" w:rsidRPr="00563BFD">
        <w:rPr>
          <w:rFonts w:eastAsia="Times New Roman" w:cs="Times New Roman"/>
          <w:b/>
          <w:sz w:val="18"/>
          <w:szCs w:val="18"/>
          <w:lang w:eastAsia="tr-TR"/>
        </w:rPr>
        <w:t xml:space="preserve"> </w:t>
      </w:r>
    </w:p>
    <w:p w:rsidR="007A66D3" w:rsidRPr="00563BFD" w:rsidRDefault="007A66D3" w:rsidP="00563BFD">
      <w:pPr>
        <w:rPr>
          <w:rFonts w:eastAsia="Times New Roman" w:cs="Times New Roman"/>
          <w:b/>
          <w:sz w:val="18"/>
          <w:szCs w:val="18"/>
          <w:lang w:eastAsia="tr-TR"/>
        </w:rPr>
      </w:pPr>
    </w:p>
    <w:p w:rsidR="002D7957" w:rsidRPr="00563BFD" w:rsidRDefault="002D7957" w:rsidP="002D7957">
      <w:pPr>
        <w:ind w:firstLine="708"/>
        <w:jc w:val="both"/>
        <w:rPr>
          <w:rFonts w:eastAsia="Times New Roman" w:cs="Times New Roman"/>
          <w:b/>
          <w:sz w:val="18"/>
          <w:szCs w:val="18"/>
          <w:lang w:eastAsia="tr-TR"/>
        </w:rPr>
      </w:pPr>
    </w:p>
    <w:p w:rsidR="002D7957" w:rsidRPr="00563BFD" w:rsidRDefault="002D7957" w:rsidP="00563BFD">
      <w:pPr>
        <w:jc w:val="both"/>
        <w:rPr>
          <w:rFonts w:eastAsia="Times New Roman" w:cs="Times New Roman"/>
          <w:sz w:val="18"/>
          <w:szCs w:val="18"/>
          <w:lang w:eastAsia="tr-TR"/>
        </w:rPr>
      </w:pPr>
      <w:r w:rsidRPr="00563BFD">
        <w:rPr>
          <w:rFonts w:eastAsia="Times New Roman" w:cs="Times New Roman"/>
          <w:b/>
          <w:sz w:val="18"/>
          <w:szCs w:val="18"/>
          <w:lang w:eastAsia="tr-TR"/>
        </w:rPr>
        <w:t>6.1.1.</w:t>
      </w:r>
      <w:r w:rsidRPr="00563BFD">
        <w:rPr>
          <w:rFonts w:eastAsia="Times New Roman" w:cs="Times New Roman"/>
          <w:sz w:val="18"/>
          <w:szCs w:val="18"/>
          <w:lang w:eastAsia="tr-TR"/>
        </w:rPr>
        <w:t>BU ALANDA SINIR DEĞİŞİMİ PROTOKOLE İMZA ATAN KURUMLARIN ORTAK GÖRÜŞÜ İLE YAPILABİLİR. BU KURUMLARIN DEĞİŞMESİ, KALDIRILMASI DURUMUNDA VARSA GÖREVİ ÜSTLENEN KURUMUN GÖRÜŞÜ ALINACAKTIR.</w:t>
      </w:r>
    </w:p>
    <w:p w:rsidR="00563BFD" w:rsidRPr="00563BFD" w:rsidRDefault="002C3117" w:rsidP="002D7957">
      <w:pPr>
        <w:suppressAutoHyphens/>
        <w:spacing w:line="360" w:lineRule="auto"/>
        <w:jc w:val="both"/>
        <w:rPr>
          <w:rFonts w:eastAsia="Times New Roman" w:cs="Times New Roman"/>
          <w:sz w:val="18"/>
          <w:szCs w:val="18"/>
          <w:lang w:eastAsia="tr-TR"/>
        </w:rPr>
      </w:pPr>
      <w:r w:rsidRPr="00CD2A00">
        <w:rPr>
          <w:rFonts w:ascii="Tahoma" w:eastAsia="Times New Roman" w:hAnsi="Tahoma" w:cs="Tahoma"/>
          <w:noProof/>
          <w:sz w:val="16"/>
          <w:szCs w:val="16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EB954B" wp14:editId="72CB1E02">
                <wp:simplePos x="0" y="0"/>
                <wp:positionH relativeFrom="column">
                  <wp:posOffset>-71755</wp:posOffset>
                </wp:positionH>
                <wp:positionV relativeFrom="paragraph">
                  <wp:posOffset>140970</wp:posOffset>
                </wp:positionV>
                <wp:extent cx="5848350" cy="2889250"/>
                <wp:effectExtent l="0" t="0" r="19050" b="25400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48350" cy="2889250"/>
                        </a:xfrm>
                        <a:prstGeom prst="rect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prstDash val="lgDash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D2A00" w:rsidRDefault="00CD2A0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-5.65pt;margin-top:11.1pt;width:460.5pt;height:22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" filled="f" strokeweight="1.25pt">
                <v:stroke dashstyle="longDashDot"/>
                <v:textbox>
                  <w:txbxContent>
                    <w:p w:rsidR="00CD2A00" w:rsidRDefault="00CD2A00"/>
                  </w:txbxContent>
                </v:textbox>
              </v:shape>
            </w:pict>
          </mc:Fallback>
        </mc:AlternateContent>
      </w:r>
    </w:p>
    <w:p w:rsidR="002D7957" w:rsidRPr="00563BFD" w:rsidRDefault="00563BFD" w:rsidP="002D7957">
      <w:pPr>
        <w:suppressAutoHyphens/>
        <w:spacing w:line="360" w:lineRule="auto"/>
        <w:jc w:val="both"/>
        <w:rPr>
          <w:rFonts w:eastAsia="Times New Roman" w:cs="Times New Roman"/>
          <w:sz w:val="18"/>
          <w:szCs w:val="18"/>
          <w:lang w:eastAsia="tr-TR"/>
        </w:rPr>
      </w:pPr>
      <w:r w:rsidRPr="00563BFD">
        <w:rPr>
          <w:rFonts w:eastAsia="Times New Roman" w:cs="Times New Roman"/>
          <w:b/>
          <w:sz w:val="18"/>
          <w:szCs w:val="18"/>
          <w:lang w:eastAsia="tr-TR"/>
        </w:rPr>
        <w:t>6.1.2.</w:t>
      </w:r>
      <w:r w:rsidRPr="00563BFD">
        <w:rPr>
          <w:rFonts w:eastAsia="Times New Roman" w:cs="Times New Roman"/>
          <w:sz w:val="18"/>
          <w:szCs w:val="18"/>
          <w:lang w:eastAsia="tr-TR"/>
        </w:rPr>
        <w:t xml:space="preserve"> </w:t>
      </w:r>
      <w:r w:rsidR="002D7957" w:rsidRPr="00563BFD">
        <w:rPr>
          <w:rFonts w:eastAsia="Times New Roman" w:cs="Times New Roman"/>
          <w:sz w:val="18"/>
          <w:szCs w:val="18"/>
          <w:lang w:eastAsia="tr-TR"/>
        </w:rPr>
        <w:t>BU ALANDAKİ YAPILAŞMA HÜKÜMLERİ;</w:t>
      </w:r>
    </w:p>
    <w:p w:rsidR="002D7957" w:rsidRPr="00563BFD" w:rsidRDefault="002D7957" w:rsidP="00563BFD">
      <w:pPr>
        <w:numPr>
          <w:ilvl w:val="0"/>
          <w:numId w:val="1"/>
        </w:numPr>
        <w:suppressAutoHyphens/>
        <w:spacing w:after="120"/>
        <w:ind w:left="284" w:hanging="284"/>
        <w:jc w:val="both"/>
        <w:rPr>
          <w:rFonts w:eastAsia="Times New Roman" w:cs="Times New Roman"/>
          <w:sz w:val="18"/>
          <w:szCs w:val="18"/>
          <w:lang w:eastAsia="tr-TR"/>
        </w:rPr>
      </w:pPr>
      <w:r w:rsidRPr="00563BFD">
        <w:rPr>
          <w:rFonts w:eastAsia="Times New Roman" w:cs="Times New Roman"/>
          <w:sz w:val="18"/>
          <w:szCs w:val="18"/>
          <w:lang w:eastAsia="tr-TR"/>
        </w:rPr>
        <w:t>OVA ÖZEL MAHSÜL ALANLARINDA YAPILACAK İFRAZLARDA 5403 SAYILI TOPRAK KORUMA VE ARAZİ KULLANIMI KANUNU ESAS ALINACAKTIR.</w:t>
      </w:r>
    </w:p>
    <w:p w:rsidR="00563BFD" w:rsidRPr="00563BFD" w:rsidRDefault="00563BFD" w:rsidP="00563BFD">
      <w:pPr>
        <w:numPr>
          <w:ilvl w:val="0"/>
          <w:numId w:val="1"/>
        </w:numPr>
        <w:suppressAutoHyphens/>
        <w:spacing w:after="120"/>
        <w:ind w:left="284" w:hanging="284"/>
        <w:jc w:val="both"/>
        <w:rPr>
          <w:rFonts w:eastAsia="Times New Roman" w:cs="Times New Roman"/>
          <w:sz w:val="18"/>
          <w:szCs w:val="18"/>
          <w:lang w:eastAsia="tr-TR"/>
        </w:rPr>
      </w:pPr>
      <w:r w:rsidRPr="00563BFD">
        <w:rPr>
          <w:rFonts w:eastAsia="Times New Roman" w:cs="Times New Roman"/>
          <w:sz w:val="18"/>
          <w:szCs w:val="18"/>
          <w:lang w:eastAsia="tr-TR"/>
        </w:rPr>
        <w:t>MEVCUT KADASTRAL PARSELLERDE 5.000 M²'DEN KÜÇÜK PARSELLERDE YAPILANMAYA İZİN VERİLEMEZ.</w:t>
      </w:r>
    </w:p>
    <w:p w:rsidR="00563BFD" w:rsidRPr="00563BFD" w:rsidRDefault="00563BFD" w:rsidP="00563BFD">
      <w:pPr>
        <w:pStyle w:val="ListeParagraf"/>
        <w:numPr>
          <w:ilvl w:val="0"/>
          <w:numId w:val="1"/>
        </w:numPr>
        <w:spacing w:after="120"/>
        <w:ind w:left="284" w:hanging="284"/>
        <w:jc w:val="both"/>
        <w:rPr>
          <w:rFonts w:eastAsia="Times New Roman" w:cs="Times New Roman"/>
          <w:sz w:val="18"/>
          <w:szCs w:val="18"/>
          <w:lang w:eastAsia="tr-TR"/>
        </w:rPr>
      </w:pPr>
      <w:r w:rsidRPr="00563BFD">
        <w:rPr>
          <w:rFonts w:eastAsia="Times New Roman" w:cs="Times New Roman"/>
          <w:sz w:val="18"/>
          <w:szCs w:val="18"/>
          <w:lang w:eastAsia="tr-TR"/>
        </w:rPr>
        <w:t>MEVCUT VE PROJE KAPSAMINDAKİ SULAMA ALANLARI İÇİNDE KALAN YERLERDE, TARLA BALIKÇILIĞINA, TAVUK KÜMESİ VE SOĞUK HAVA DEPOSUNA, SULAMA BÜTÜNLÜĞÜNÜN BOZULMAMASI AÇISINDAN İZİN VERİLEMEZ.</w:t>
      </w:r>
    </w:p>
    <w:p w:rsidR="002D7957" w:rsidRPr="00563BFD" w:rsidRDefault="002D7957" w:rsidP="002D7957">
      <w:pPr>
        <w:numPr>
          <w:ilvl w:val="0"/>
          <w:numId w:val="1"/>
        </w:numPr>
        <w:suppressAutoHyphens/>
        <w:spacing w:line="360" w:lineRule="auto"/>
        <w:jc w:val="both"/>
        <w:rPr>
          <w:rFonts w:eastAsia="Times New Roman" w:cs="Times New Roman"/>
          <w:sz w:val="18"/>
          <w:szCs w:val="18"/>
          <w:lang w:eastAsia="tr-TR"/>
        </w:rPr>
      </w:pPr>
      <w:r w:rsidRPr="00563BFD">
        <w:rPr>
          <w:rFonts w:eastAsia="Times New Roman" w:cs="Times New Roman"/>
          <w:sz w:val="18"/>
          <w:szCs w:val="18"/>
          <w:lang w:eastAsia="tr-TR"/>
        </w:rPr>
        <w:t>OVA KORUMA ALANI İÇERİSİNDEKİ İMAR MEVZUATINA AYKIRI YAPILAR TASFİYE EDİLECEKTİR.</w:t>
      </w:r>
    </w:p>
    <w:p w:rsidR="002D7957" w:rsidRPr="00563BFD" w:rsidRDefault="002D7957" w:rsidP="00563BFD">
      <w:pPr>
        <w:numPr>
          <w:ilvl w:val="0"/>
          <w:numId w:val="1"/>
        </w:numPr>
        <w:suppressAutoHyphens/>
        <w:spacing w:after="120"/>
        <w:ind w:left="284" w:hanging="284"/>
        <w:jc w:val="both"/>
        <w:rPr>
          <w:rFonts w:eastAsia="Times New Roman" w:cs="Times New Roman"/>
          <w:sz w:val="18"/>
          <w:szCs w:val="18"/>
          <w:lang w:eastAsia="tr-TR"/>
        </w:rPr>
      </w:pPr>
      <w:r w:rsidRPr="00563BFD">
        <w:rPr>
          <w:rFonts w:eastAsia="Times New Roman" w:cs="Times New Roman"/>
          <w:sz w:val="18"/>
          <w:szCs w:val="18"/>
          <w:lang w:eastAsia="tr-TR"/>
        </w:rPr>
        <w:t xml:space="preserve">BU ALANDAKİ YAPILAŞMA HÜKÜMLERİNDE, OVA PROTOKOLÜNE İMZA </w:t>
      </w:r>
      <w:r w:rsidR="00563BFD" w:rsidRPr="00563BFD">
        <w:rPr>
          <w:rFonts w:eastAsia="Times New Roman" w:cs="Times New Roman"/>
          <w:sz w:val="18"/>
          <w:szCs w:val="18"/>
          <w:lang w:eastAsia="tr-TR"/>
        </w:rPr>
        <w:t>ATAN KURUMLARIN</w:t>
      </w:r>
      <w:r w:rsidRPr="00563BFD">
        <w:rPr>
          <w:rFonts w:eastAsia="Times New Roman" w:cs="Times New Roman"/>
          <w:sz w:val="18"/>
          <w:szCs w:val="18"/>
          <w:lang w:eastAsia="tr-TR"/>
        </w:rPr>
        <w:t xml:space="preserve"> UYGUN GÖRÜŞÜ ALINMAK KOŞULU İLE YAPI YAPILABİLİR.</w:t>
      </w:r>
    </w:p>
    <w:p w:rsidR="00563BFD" w:rsidRDefault="002D7957" w:rsidP="00563BFD">
      <w:pPr>
        <w:numPr>
          <w:ilvl w:val="0"/>
          <w:numId w:val="1"/>
        </w:numPr>
        <w:suppressAutoHyphens/>
        <w:ind w:left="284" w:hanging="284"/>
        <w:jc w:val="both"/>
        <w:rPr>
          <w:rFonts w:eastAsia="Times New Roman" w:cs="Times New Roman"/>
          <w:sz w:val="18"/>
          <w:szCs w:val="18"/>
          <w:lang w:eastAsia="tr-TR"/>
        </w:rPr>
      </w:pPr>
      <w:r w:rsidRPr="00563BFD">
        <w:rPr>
          <w:rFonts w:eastAsia="Times New Roman" w:cs="Times New Roman"/>
          <w:sz w:val="18"/>
          <w:szCs w:val="18"/>
          <w:lang w:eastAsia="tr-TR"/>
        </w:rPr>
        <w:t xml:space="preserve">OVA KORUMA ALANINDA İLGİLİ KURUMLARCA TARIMSAL NİTELİKLİ YAPILAŞMAYA İZİN VERİLMESİ DURUMUNDA; </w:t>
      </w:r>
    </w:p>
    <w:p w:rsidR="002D7957" w:rsidRPr="00563BFD" w:rsidRDefault="00563BFD" w:rsidP="00563BFD">
      <w:pPr>
        <w:suppressAutoHyphens/>
        <w:ind w:left="284"/>
        <w:jc w:val="both"/>
        <w:rPr>
          <w:rFonts w:eastAsia="Times New Roman" w:cs="Times New Roman"/>
          <w:sz w:val="18"/>
          <w:szCs w:val="18"/>
          <w:lang w:eastAsia="tr-TR"/>
        </w:rPr>
      </w:pPr>
      <w:r>
        <w:rPr>
          <w:rFonts w:eastAsia="Times New Roman" w:cs="Times New Roman"/>
          <w:sz w:val="18"/>
          <w:szCs w:val="18"/>
          <w:lang w:eastAsia="tr-TR"/>
        </w:rPr>
        <w:t xml:space="preserve"> </w:t>
      </w:r>
      <w:r w:rsidR="002D7957" w:rsidRPr="00563BFD">
        <w:rPr>
          <w:rFonts w:eastAsia="Times New Roman" w:cs="Times New Roman"/>
          <w:sz w:val="18"/>
          <w:szCs w:val="18"/>
          <w:lang w:eastAsia="tr-TR"/>
        </w:rPr>
        <w:t xml:space="preserve">EMSAL(E) </w:t>
      </w:r>
      <w:r w:rsidRPr="00563BFD">
        <w:rPr>
          <w:rFonts w:eastAsia="Times New Roman" w:cs="Times New Roman"/>
          <w:sz w:val="18"/>
          <w:szCs w:val="18"/>
          <w:lang w:eastAsia="tr-TR"/>
        </w:rPr>
        <w:t xml:space="preserve">            </w:t>
      </w:r>
      <w:r>
        <w:rPr>
          <w:rFonts w:eastAsia="Times New Roman" w:cs="Times New Roman"/>
          <w:sz w:val="18"/>
          <w:szCs w:val="18"/>
          <w:lang w:eastAsia="tr-TR"/>
        </w:rPr>
        <w:t xml:space="preserve">        </w:t>
      </w:r>
      <w:r w:rsidRPr="00563BFD">
        <w:rPr>
          <w:rFonts w:eastAsia="Times New Roman" w:cs="Times New Roman"/>
          <w:sz w:val="18"/>
          <w:szCs w:val="18"/>
          <w:lang w:eastAsia="tr-TR"/>
        </w:rPr>
        <w:t xml:space="preserve"> </w:t>
      </w:r>
      <w:r w:rsidR="002D7957" w:rsidRPr="00563BFD">
        <w:rPr>
          <w:rFonts w:eastAsia="Times New Roman" w:cs="Times New Roman"/>
          <w:sz w:val="18"/>
          <w:szCs w:val="18"/>
          <w:lang w:eastAsia="tr-TR"/>
        </w:rPr>
        <w:t xml:space="preserve">= 0,05 </w:t>
      </w:r>
      <w:r w:rsidR="002D7957" w:rsidRPr="00563BFD">
        <w:rPr>
          <w:rFonts w:eastAsia="Times New Roman" w:cs="Times New Roman"/>
          <w:sz w:val="18"/>
          <w:szCs w:val="18"/>
          <w:lang w:eastAsia="tr-TR"/>
        </w:rPr>
        <w:tab/>
      </w:r>
      <w:r w:rsidR="002D7957" w:rsidRPr="00563BFD">
        <w:rPr>
          <w:rFonts w:eastAsia="Times New Roman" w:cs="Times New Roman"/>
          <w:sz w:val="18"/>
          <w:szCs w:val="18"/>
          <w:lang w:eastAsia="tr-TR"/>
        </w:rPr>
        <w:tab/>
      </w:r>
    </w:p>
    <w:p w:rsidR="00563BFD" w:rsidRPr="00563BFD" w:rsidRDefault="00563BFD" w:rsidP="002D7957">
      <w:pPr>
        <w:ind w:firstLine="283"/>
        <w:rPr>
          <w:rFonts w:eastAsia="Times New Roman" w:cs="Times New Roman"/>
          <w:sz w:val="18"/>
          <w:szCs w:val="18"/>
          <w:lang w:eastAsia="tr-TR"/>
        </w:rPr>
      </w:pPr>
      <w:r>
        <w:rPr>
          <w:rFonts w:eastAsia="Times New Roman" w:cs="Times New Roman"/>
          <w:sz w:val="18"/>
          <w:szCs w:val="18"/>
          <w:lang w:eastAsia="tr-TR"/>
        </w:rPr>
        <w:t xml:space="preserve"> </w:t>
      </w:r>
      <w:r w:rsidRPr="00563BFD">
        <w:rPr>
          <w:rFonts w:eastAsia="Times New Roman" w:cs="Times New Roman"/>
          <w:sz w:val="18"/>
          <w:szCs w:val="18"/>
          <w:lang w:eastAsia="tr-TR"/>
        </w:rPr>
        <w:t>MAX. İNŞAAT ALANI</w:t>
      </w:r>
      <w:r>
        <w:rPr>
          <w:rFonts w:eastAsia="Times New Roman" w:cs="Times New Roman"/>
          <w:sz w:val="18"/>
          <w:szCs w:val="18"/>
          <w:lang w:eastAsia="tr-TR"/>
        </w:rPr>
        <w:t xml:space="preserve"> </w:t>
      </w:r>
      <w:r w:rsidRPr="00563BFD">
        <w:rPr>
          <w:rFonts w:eastAsia="Times New Roman" w:cs="Times New Roman"/>
          <w:sz w:val="18"/>
          <w:szCs w:val="18"/>
          <w:lang w:eastAsia="tr-TR"/>
        </w:rPr>
        <w:t xml:space="preserve">= 250 </w:t>
      </w:r>
      <w:r w:rsidR="002D7957" w:rsidRPr="00563BFD">
        <w:rPr>
          <w:rFonts w:eastAsia="Times New Roman" w:cs="Times New Roman"/>
          <w:sz w:val="18"/>
          <w:szCs w:val="18"/>
          <w:lang w:eastAsia="tr-TR"/>
        </w:rPr>
        <w:t xml:space="preserve">M² </w:t>
      </w:r>
    </w:p>
    <w:p w:rsidR="002D7957" w:rsidRPr="00563BFD" w:rsidRDefault="00563BFD" w:rsidP="002D7957">
      <w:pPr>
        <w:ind w:firstLine="283"/>
        <w:rPr>
          <w:rFonts w:eastAsia="Times New Roman" w:cs="Times New Roman"/>
          <w:sz w:val="18"/>
          <w:szCs w:val="18"/>
          <w:lang w:eastAsia="tr-TR"/>
        </w:rPr>
      </w:pPr>
      <w:r>
        <w:rPr>
          <w:rFonts w:eastAsia="Times New Roman" w:cs="Times New Roman"/>
          <w:sz w:val="18"/>
          <w:szCs w:val="18"/>
          <w:lang w:eastAsia="tr-TR"/>
        </w:rPr>
        <w:t xml:space="preserve"> </w:t>
      </w:r>
      <w:r w:rsidRPr="00563BFD">
        <w:rPr>
          <w:rFonts w:eastAsia="Times New Roman" w:cs="Times New Roman"/>
          <w:sz w:val="18"/>
          <w:szCs w:val="18"/>
          <w:lang w:eastAsia="tr-TR"/>
        </w:rPr>
        <w:t xml:space="preserve">Y.ENÇOK               </w:t>
      </w:r>
      <w:r>
        <w:rPr>
          <w:rFonts w:eastAsia="Times New Roman" w:cs="Times New Roman"/>
          <w:sz w:val="18"/>
          <w:szCs w:val="18"/>
          <w:lang w:eastAsia="tr-TR"/>
        </w:rPr>
        <w:t xml:space="preserve">      </w:t>
      </w:r>
      <w:r w:rsidRPr="00563BFD">
        <w:rPr>
          <w:rFonts w:eastAsia="Times New Roman" w:cs="Times New Roman"/>
          <w:sz w:val="18"/>
          <w:szCs w:val="18"/>
          <w:lang w:eastAsia="tr-TR"/>
        </w:rPr>
        <w:t xml:space="preserve"> </w:t>
      </w:r>
      <w:r>
        <w:rPr>
          <w:rFonts w:eastAsia="Times New Roman" w:cs="Times New Roman"/>
          <w:sz w:val="18"/>
          <w:szCs w:val="18"/>
          <w:lang w:eastAsia="tr-TR"/>
        </w:rPr>
        <w:t xml:space="preserve"> </w:t>
      </w:r>
      <w:r w:rsidR="002D7957" w:rsidRPr="00563BFD">
        <w:rPr>
          <w:rFonts w:eastAsia="Times New Roman" w:cs="Times New Roman"/>
          <w:sz w:val="18"/>
          <w:szCs w:val="18"/>
          <w:lang w:eastAsia="tr-TR"/>
        </w:rPr>
        <w:t>= 6.50 M</w:t>
      </w:r>
      <w:proofErr w:type="gramStart"/>
      <w:r w:rsidR="002D7957" w:rsidRPr="00563BFD">
        <w:rPr>
          <w:rFonts w:eastAsia="Times New Roman" w:cs="Times New Roman"/>
          <w:sz w:val="18"/>
          <w:szCs w:val="18"/>
          <w:lang w:eastAsia="tr-TR"/>
        </w:rPr>
        <w:t>.,</w:t>
      </w:r>
      <w:proofErr w:type="gramEnd"/>
      <w:r w:rsidR="002D7957" w:rsidRPr="00563BFD">
        <w:rPr>
          <w:rFonts w:eastAsia="Times New Roman" w:cs="Times New Roman"/>
          <w:sz w:val="18"/>
          <w:szCs w:val="18"/>
          <w:lang w:eastAsia="tr-TR"/>
        </w:rPr>
        <w:t>2 KAT OLACAKTIR.</w:t>
      </w:r>
    </w:p>
    <w:p w:rsidR="002D7957" w:rsidRPr="00563BFD" w:rsidRDefault="00563BFD" w:rsidP="002D7957">
      <w:pPr>
        <w:ind w:firstLine="283"/>
        <w:rPr>
          <w:rFonts w:eastAsia="Times New Roman" w:cs="Times New Roman"/>
          <w:sz w:val="18"/>
          <w:szCs w:val="18"/>
          <w:lang w:eastAsia="tr-TR"/>
        </w:rPr>
      </w:pPr>
      <w:r>
        <w:rPr>
          <w:rFonts w:eastAsia="Times New Roman" w:cs="Times New Roman"/>
          <w:sz w:val="18"/>
          <w:szCs w:val="18"/>
          <w:lang w:eastAsia="tr-TR"/>
        </w:rPr>
        <w:t xml:space="preserve"> </w:t>
      </w:r>
      <w:r w:rsidR="002D7957" w:rsidRPr="00563BFD">
        <w:rPr>
          <w:rFonts w:eastAsia="Times New Roman" w:cs="Times New Roman"/>
          <w:sz w:val="18"/>
          <w:szCs w:val="18"/>
          <w:lang w:eastAsia="tr-TR"/>
        </w:rPr>
        <w:t>ÇEKME MESAFELERİ YOLDAN EN AZ 10.00</w:t>
      </w:r>
      <w:r>
        <w:rPr>
          <w:rFonts w:eastAsia="Times New Roman" w:cs="Times New Roman"/>
          <w:sz w:val="18"/>
          <w:szCs w:val="18"/>
          <w:lang w:eastAsia="tr-TR"/>
        </w:rPr>
        <w:t xml:space="preserve"> </w:t>
      </w:r>
      <w:r w:rsidR="002D7957" w:rsidRPr="00563BFD">
        <w:rPr>
          <w:rFonts w:eastAsia="Times New Roman" w:cs="Times New Roman"/>
          <w:sz w:val="18"/>
          <w:szCs w:val="18"/>
          <w:lang w:eastAsia="tr-TR"/>
        </w:rPr>
        <w:t xml:space="preserve">M VE KOMŞU PARSELLERDEN EN AZ </w:t>
      </w:r>
      <w:r w:rsidRPr="00563BFD">
        <w:rPr>
          <w:rFonts w:eastAsia="Times New Roman" w:cs="Times New Roman"/>
          <w:sz w:val="18"/>
          <w:szCs w:val="18"/>
          <w:lang w:eastAsia="tr-TR"/>
        </w:rPr>
        <w:t xml:space="preserve">10.00 </w:t>
      </w:r>
      <w:r w:rsidR="002D7957" w:rsidRPr="00563BFD">
        <w:rPr>
          <w:rFonts w:eastAsia="Times New Roman" w:cs="Times New Roman"/>
          <w:sz w:val="18"/>
          <w:szCs w:val="18"/>
          <w:lang w:eastAsia="tr-TR"/>
        </w:rPr>
        <w:t>M.’DİR.</w:t>
      </w:r>
    </w:p>
    <w:p w:rsidR="002D7957" w:rsidRPr="00563BFD" w:rsidRDefault="002D7957" w:rsidP="002D7957">
      <w:pPr>
        <w:ind w:firstLine="283"/>
        <w:rPr>
          <w:rFonts w:eastAsia="Times New Roman" w:cs="Times New Roman"/>
          <w:sz w:val="18"/>
          <w:szCs w:val="18"/>
          <w:lang w:eastAsia="tr-TR"/>
        </w:rPr>
      </w:pPr>
    </w:p>
    <w:p w:rsidR="002D7957" w:rsidRPr="00563BFD" w:rsidRDefault="002D7957" w:rsidP="002D7957">
      <w:pPr>
        <w:ind w:firstLine="283"/>
        <w:rPr>
          <w:rFonts w:eastAsia="Times New Roman" w:cs="Times New Roman"/>
          <w:sz w:val="18"/>
          <w:szCs w:val="18"/>
          <w:lang w:eastAsia="tr-TR"/>
        </w:rPr>
      </w:pPr>
    </w:p>
    <w:p w:rsidR="002D7957" w:rsidRPr="002D7957" w:rsidRDefault="002D7957" w:rsidP="002D7957">
      <w:pPr>
        <w:ind w:firstLine="283"/>
        <w:rPr>
          <w:rFonts w:ascii="Tahoma" w:eastAsia="Times New Roman" w:hAnsi="Tahoma" w:cs="Tahoma"/>
          <w:sz w:val="16"/>
          <w:szCs w:val="16"/>
          <w:lang w:eastAsia="tr-TR"/>
        </w:rPr>
      </w:pPr>
    </w:p>
    <w:p w:rsidR="002D7957" w:rsidRPr="002D7957" w:rsidRDefault="002D7957" w:rsidP="002D7957">
      <w:pPr>
        <w:ind w:firstLine="708"/>
        <w:jc w:val="both"/>
        <w:rPr>
          <w:rFonts w:ascii="Tahoma" w:eastAsia="Times New Roman" w:hAnsi="Tahoma" w:cs="Tahoma"/>
          <w:b/>
          <w:sz w:val="16"/>
          <w:szCs w:val="16"/>
          <w:lang w:eastAsia="tr-TR"/>
        </w:rPr>
      </w:pPr>
    </w:p>
    <w:p w:rsidR="00F90F1C" w:rsidRDefault="00F90F1C"/>
    <w:sectPr w:rsidR="00F90F1C" w:rsidSect="002D7957">
      <w:pgSz w:w="11906" w:h="16838" w:code="9"/>
      <w:pgMar w:top="851" w:right="1700" w:bottom="851" w:left="1417" w:header="709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4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1">
    <w:nsid w:val="0ED10B1D"/>
    <w:multiLevelType w:val="hybridMultilevel"/>
    <w:tmpl w:val="7DD02BD4"/>
    <w:lvl w:ilvl="0" w:tplc="73D2BAF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8620CD6"/>
    <w:multiLevelType w:val="hybridMultilevel"/>
    <w:tmpl w:val="B78E7178"/>
    <w:lvl w:ilvl="0" w:tplc="55868FB6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7957"/>
    <w:rsid w:val="000965B7"/>
    <w:rsid w:val="002C3117"/>
    <w:rsid w:val="002D7957"/>
    <w:rsid w:val="00317E36"/>
    <w:rsid w:val="003B1BA2"/>
    <w:rsid w:val="003E3ADC"/>
    <w:rsid w:val="00563BFD"/>
    <w:rsid w:val="00573F27"/>
    <w:rsid w:val="006A0DDC"/>
    <w:rsid w:val="0076628E"/>
    <w:rsid w:val="00797557"/>
    <w:rsid w:val="007A66D3"/>
    <w:rsid w:val="00A77ACE"/>
    <w:rsid w:val="00AF46CB"/>
    <w:rsid w:val="00B066B4"/>
    <w:rsid w:val="00CD2A00"/>
    <w:rsid w:val="00D96234"/>
    <w:rsid w:val="00F90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1BA2"/>
    <w:pPr>
      <w:spacing w:after="0" w:line="240" w:lineRule="auto"/>
    </w:pPr>
    <w:rPr>
      <w:rFonts w:ascii="Times New Roman" w:hAnsi="Times New Roman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63BF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D2A0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D2A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1BA2"/>
    <w:pPr>
      <w:spacing w:after="0" w:line="240" w:lineRule="auto"/>
    </w:pPr>
    <w:rPr>
      <w:rFonts w:ascii="Times New Roman" w:hAnsi="Times New Roman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63BF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D2A0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D2A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Hilal NARİN</dc:creator>
  <cp:lastModifiedBy>Hilal NARİN</cp:lastModifiedBy>
  <cp:revision>17</cp:revision>
  <dcterms:created xsi:type="dcterms:W3CDTF">2016-06-13T08:27:00Z</dcterms:created>
  <dcterms:modified xsi:type="dcterms:W3CDTF">2016-07-18T11:48:00Z</dcterms:modified>
</cp:coreProperties>
</file>